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5B" w:rsidRDefault="001F235B" w:rsidP="001F235B">
      <w:pPr>
        <w:rPr>
          <w:rFonts w:ascii="仿宋_GB2312" w:eastAsia="仿宋_GB231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Cs w:val="32"/>
        </w:rPr>
        <w:t>附件5</w:t>
      </w:r>
    </w:p>
    <w:p w:rsidR="001F235B" w:rsidRDefault="001F235B" w:rsidP="001F235B">
      <w:pPr>
        <w:rPr>
          <w:rFonts w:eastAsia="黑体"/>
          <w:szCs w:val="32"/>
        </w:rPr>
      </w:pPr>
    </w:p>
    <w:p w:rsidR="001F235B" w:rsidRDefault="001F235B" w:rsidP="001F235B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兰州市人才创新创业项目（成果转化类）</w:t>
      </w:r>
    </w:p>
    <w:p w:rsidR="001F235B" w:rsidRDefault="001F235B" w:rsidP="001F235B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申</w:t>
      </w:r>
      <w:r>
        <w:rPr>
          <w:rFonts w:eastAsia="方正小标宋简体" w:cs="方正小标宋简体" w:hint="eastAsia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报</w:t>
      </w:r>
      <w:r>
        <w:rPr>
          <w:rFonts w:eastAsia="方正小标宋简体" w:cs="方正小标宋简体" w:hint="eastAsia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指</w:t>
      </w:r>
      <w:r>
        <w:rPr>
          <w:rFonts w:eastAsia="方正小标宋简体" w:cs="方正小标宋简体" w:hint="eastAsia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南</w:t>
      </w:r>
    </w:p>
    <w:p w:rsidR="001F235B" w:rsidRDefault="001F235B" w:rsidP="001F235B">
      <w:pPr>
        <w:snapToGrid w:val="0"/>
        <w:spacing w:line="360" w:lineRule="auto"/>
        <w:ind w:firstLineChars="200" w:firstLine="640"/>
        <w:rPr>
          <w:rFonts w:ascii="仿宋" w:eastAsia="仿宋" w:hAnsi="仿宋" w:cs="宋体"/>
          <w:szCs w:val="32"/>
        </w:rPr>
      </w:pPr>
    </w:p>
    <w:p w:rsidR="001F235B" w:rsidRDefault="001F235B" w:rsidP="001F235B">
      <w:pPr>
        <w:snapToGrid w:val="0"/>
        <w:spacing w:line="360" w:lineRule="auto"/>
        <w:ind w:firstLineChars="200" w:firstLine="640"/>
        <w:rPr>
          <w:rFonts w:ascii="仿宋_GB2312" w:eastAsia="仿宋_GB2312" w:hAnsi="仿宋" w:cs="宋体"/>
          <w:szCs w:val="32"/>
        </w:rPr>
      </w:pPr>
      <w:r>
        <w:rPr>
          <w:rFonts w:ascii="仿宋_GB2312" w:eastAsia="仿宋_GB2312" w:hAnsi="仿宋" w:cs="宋体" w:hint="eastAsia"/>
          <w:szCs w:val="32"/>
        </w:rPr>
        <w:t>兰州市</w:t>
      </w:r>
      <w:r>
        <w:rPr>
          <w:rFonts w:ascii="仿宋_GB2312" w:eastAsia="仿宋_GB2312" w:hAnsi="仿宋" w:cs="仿宋" w:hint="eastAsia"/>
          <w:spacing w:val="-16"/>
          <w:szCs w:val="32"/>
        </w:rPr>
        <w:t>成果转化类人才创新创业计划</w:t>
      </w:r>
      <w:r>
        <w:rPr>
          <w:rFonts w:ascii="仿宋_GB2312" w:eastAsia="仿宋_GB2312" w:hAnsi="仿宋" w:cs="宋体" w:hint="eastAsia"/>
          <w:szCs w:val="32"/>
        </w:rPr>
        <w:t>针对战略性新兴产业各个领域中，近3年内获得国家、省、市科技奖的科技成果转化项目、经科技部门鉴定的重大科技成果项目、国家或省认定的新产品推广项目、且具有广阔市场前景和经济社会效益显著的产学研合作项目。</w:t>
      </w:r>
    </w:p>
    <w:p w:rsidR="001F235B" w:rsidRDefault="001F235B" w:rsidP="001F235B">
      <w:pPr>
        <w:snapToGrid w:val="0"/>
        <w:spacing w:line="360" w:lineRule="auto"/>
        <w:ind w:firstLineChars="200" w:firstLine="640"/>
        <w:rPr>
          <w:rFonts w:ascii="黑体" w:eastAsia="黑体" w:hAnsi="仿宋" w:cs="宋体"/>
          <w:bCs/>
          <w:szCs w:val="32"/>
        </w:rPr>
      </w:pPr>
      <w:r>
        <w:rPr>
          <w:rFonts w:ascii="黑体" w:eastAsia="黑体" w:hAnsi="仿宋" w:cs="宋体" w:hint="eastAsia"/>
          <w:bCs/>
          <w:szCs w:val="32"/>
        </w:rPr>
        <w:t>重点支持：</w:t>
      </w:r>
    </w:p>
    <w:p w:rsidR="001F235B" w:rsidRDefault="001F235B" w:rsidP="001F235B">
      <w:pPr>
        <w:snapToGrid w:val="0"/>
        <w:spacing w:line="360" w:lineRule="auto"/>
        <w:ind w:firstLineChars="200" w:firstLine="640"/>
        <w:rPr>
          <w:rFonts w:ascii="仿宋_GB2312" w:eastAsia="仿宋_GB2312" w:hAnsi="仿宋" w:cs="宋体"/>
          <w:szCs w:val="32"/>
        </w:rPr>
      </w:pPr>
      <w:r>
        <w:rPr>
          <w:rFonts w:ascii="仿宋_GB2312" w:eastAsia="仿宋_GB2312" w:hAnsi="仿宋" w:cs="宋体" w:hint="eastAsia"/>
          <w:szCs w:val="32"/>
        </w:rPr>
        <w:t>1、在兰高等院校、科研院所针对企业发展技术需求和新产品开发研究，以项目为纽带与企业建立合作关系，促进高校院所技术向企业转移的项目。</w:t>
      </w:r>
    </w:p>
    <w:p w:rsidR="001F235B" w:rsidRDefault="001F235B" w:rsidP="001F235B">
      <w:pPr>
        <w:snapToGrid w:val="0"/>
        <w:spacing w:line="360" w:lineRule="auto"/>
        <w:ind w:firstLineChars="200" w:firstLine="640"/>
        <w:rPr>
          <w:rFonts w:ascii="仿宋_GB2312" w:eastAsia="仿宋_GB2312" w:hAnsi="仿宋" w:cs="宋体"/>
          <w:szCs w:val="32"/>
        </w:rPr>
      </w:pPr>
      <w:r>
        <w:rPr>
          <w:rFonts w:ascii="仿宋_GB2312" w:eastAsia="仿宋_GB2312" w:hAnsi="仿宋" w:cs="宋体" w:hint="eastAsia"/>
          <w:szCs w:val="32"/>
        </w:rPr>
        <w:t>2、企业根据自身发展的技术需求，联合高校院所共同研发，解决技术问题，形成具有自主知识产权的创新成果，在企业成功转化并取得良好效益。优先支持以企业为牵头单位申报的院地、校企科技合作项目。</w:t>
      </w:r>
    </w:p>
    <w:p w:rsidR="001F235B" w:rsidRDefault="001F235B" w:rsidP="001F235B">
      <w:pPr>
        <w:snapToGrid w:val="0"/>
        <w:spacing w:line="360" w:lineRule="auto"/>
        <w:ind w:firstLineChars="200" w:firstLine="640"/>
        <w:rPr>
          <w:rFonts w:ascii="黑体" w:eastAsia="黑体" w:hAnsi="仿宋" w:cs="宋体"/>
          <w:szCs w:val="32"/>
        </w:rPr>
      </w:pPr>
      <w:r>
        <w:rPr>
          <w:rFonts w:ascii="黑体" w:eastAsia="黑体" w:hAnsi="仿宋" w:cs="宋体" w:hint="eastAsia"/>
          <w:szCs w:val="32"/>
        </w:rPr>
        <w:t>申报要求：</w:t>
      </w:r>
    </w:p>
    <w:p w:rsidR="001F235B" w:rsidRDefault="001F235B" w:rsidP="001F235B">
      <w:pPr>
        <w:numPr>
          <w:ilvl w:val="0"/>
          <w:numId w:val="1"/>
        </w:numPr>
        <w:snapToGrid w:val="0"/>
        <w:spacing w:line="360" w:lineRule="auto"/>
        <w:ind w:firstLineChars="200" w:firstLine="640"/>
        <w:rPr>
          <w:rFonts w:ascii="仿宋_GB2312" w:eastAsia="仿宋_GB2312" w:hAnsi="仿宋" w:cs="宋体"/>
          <w:szCs w:val="32"/>
        </w:rPr>
      </w:pPr>
      <w:r>
        <w:rPr>
          <w:rFonts w:ascii="仿宋_GB2312" w:eastAsia="仿宋_GB2312" w:hAnsi="仿宋" w:cs="宋体" w:hint="eastAsia"/>
          <w:szCs w:val="32"/>
        </w:rPr>
        <w:t>申报主体拥有成果使用权，知识产权明晰，成果转化与推广地在兰州市辖区内的企事业单位；</w:t>
      </w:r>
    </w:p>
    <w:p w:rsidR="001F235B" w:rsidRDefault="001F235B" w:rsidP="001F235B">
      <w:pPr>
        <w:snapToGrid w:val="0"/>
        <w:spacing w:line="360" w:lineRule="auto"/>
        <w:ind w:firstLineChars="200" w:firstLine="640"/>
        <w:rPr>
          <w:rFonts w:ascii="仿宋_GB2312" w:eastAsia="仿宋_GB2312" w:hAnsi="仿宋" w:cs="宋体"/>
          <w:szCs w:val="32"/>
        </w:rPr>
      </w:pPr>
      <w:r>
        <w:rPr>
          <w:rFonts w:ascii="仿宋_GB2312" w:eastAsia="仿宋_GB2312" w:hAnsi="仿宋" w:cs="宋体" w:hint="eastAsia"/>
          <w:szCs w:val="32"/>
        </w:rPr>
        <w:t>2、申报单位需提供相关认定证书、双方项目合作协议</w:t>
      </w:r>
      <w:r>
        <w:rPr>
          <w:rFonts w:ascii="仿宋_GB2312" w:eastAsia="仿宋_GB2312" w:hAnsi="仿宋" w:cs="宋体" w:hint="eastAsia"/>
          <w:szCs w:val="32"/>
        </w:rPr>
        <w:lastRenderedPageBreak/>
        <w:t>书，并且以企业为主在兰实施。</w:t>
      </w:r>
    </w:p>
    <w:p w:rsidR="007635C0" w:rsidRPr="001F235B" w:rsidRDefault="007635C0"/>
    <w:sectPr w:rsidR="007635C0" w:rsidRPr="001F2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513C8"/>
    <w:multiLevelType w:val="singleLevel"/>
    <w:tmpl w:val="575513C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5B"/>
    <w:rsid w:val="001F235B"/>
    <w:rsid w:val="007635C0"/>
    <w:rsid w:val="00C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5B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5B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>P R C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User</cp:lastModifiedBy>
  <cp:revision>2</cp:revision>
  <dcterms:created xsi:type="dcterms:W3CDTF">2016-07-11T01:54:00Z</dcterms:created>
  <dcterms:modified xsi:type="dcterms:W3CDTF">2016-07-11T01:54:00Z</dcterms:modified>
</cp:coreProperties>
</file>